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D3" w:rsidRPr="00B431D3" w:rsidRDefault="00B431D3" w:rsidP="00B431D3">
      <w:pPr>
        <w:spacing w:line="579" w:lineRule="exact"/>
        <w:jc w:val="center"/>
        <w:rPr>
          <w:rFonts w:eastAsia="宋体"/>
          <w:sz w:val="21"/>
          <w:szCs w:val="32"/>
        </w:rPr>
      </w:pPr>
    </w:p>
    <w:p w:rsidR="00B431D3" w:rsidRPr="00B431D3" w:rsidRDefault="00B431D3" w:rsidP="00B431D3">
      <w:pPr>
        <w:spacing w:line="579" w:lineRule="exact"/>
        <w:jc w:val="center"/>
        <w:rPr>
          <w:szCs w:val="32"/>
        </w:rPr>
      </w:pPr>
      <w:r w:rsidRPr="00B431D3">
        <w:rPr>
          <w:szCs w:val="32"/>
        </w:rPr>
        <w:t>城口市监发〔</w:t>
      </w:r>
      <w:r w:rsidRPr="00B431D3">
        <w:rPr>
          <w:szCs w:val="32"/>
        </w:rPr>
        <w:t>2021</w:t>
      </w:r>
      <w:r w:rsidRPr="00B431D3">
        <w:rPr>
          <w:szCs w:val="32"/>
        </w:rPr>
        <w:t>〕</w:t>
      </w:r>
      <w:r>
        <w:rPr>
          <w:rFonts w:hint="eastAsia"/>
          <w:szCs w:val="32"/>
        </w:rPr>
        <w:t>90</w:t>
      </w:r>
      <w:r w:rsidRPr="00B431D3">
        <w:rPr>
          <w:szCs w:val="32"/>
        </w:rPr>
        <w:t>号</w:t>
      </w:r>
    </w:p>
    <w:p w:rsidR="00B431D3" w:rsidRPr="00B431D3" w:rsidRDefault="00B431D3" w:rsidP="00B431D3">
      <w:pPr>
        <w:spacing w:line="579" w:lineRule="exact"/>
        <w:jc w:val="center"/>
        <w:rPr>
          <w:rFonts w:eastAsia="宋体"/>
          <w:sz w:val="21"/>
          <w:szCs w:val="24"/>
        </w:rPr>
      </w:pPr>
    </w:p>
    <w:p w:rsidR="00B431D3" w:rsidRPr="00B431D3" w:rsidRDefault="00B431D3" w:rsidP="00B431D3">
      <w:pPr>
        <w:jc w:val="center"/>
        <w:rPr>
          <w:rFonts w:ascii="方正小标宋_GBK" w:eastAsia="方正小标宋_GBK"/>
          <w:szCs w:val="32"/>
        </w:rPr>
      </w:pPr>
    </w:p>
    <w:p w:rsidR="00614D75" w:rsidRPr="00614D75" w:rsidRDefault="00614D75" w:rsidP="00B431D3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614D75">
        <w:rPr>
          <w:rFonts w:ascii="方正小标宋_GBK" w:eastAsia="方正小标宋_GBK" w:hint="eastAsia"/>
          <w:sz w:val="44"/>
          <w:szCs w:val="44"/>
        </w:rPr>
        <w:t>城口县市场监督管理局</w:t>
      </w:r>
    </w:p>
    <w:p w:rsidR="00B431D3" w:rsidRDefault="00614D75" w:rsidP="00B431D3">
      <w:pPr>
        <w:kinsoku w:val="0"/>
        <w:overflowPunct w:val="0"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614D75">
        <w:rPr>
          <w:rFonts w:ascii="方正小标宋_GBK" w:eastAsia="方正小标宋_GBK" w:hint="eastAsia"/>
          <w:sz w:val="44"/>
          <w:szCs w:val="44"/>
        </w:rPr>
        <w:t>转发《</w:t>
      </w:r>
      <w:r w:rsidRPr="00614D75">
        <w:rPr>
          <w:rFonts w:ascii="方正小标宋_GBK" w:eastAsia="方正小标宋_GBK" w:hAnsi="方正小标宋_GBK" w:cs="方正小标宋_GBK" w:hint="eastAsia"/>
          <w:sz w:val="44"/>
          <w:szCs w:val="44"/>
        </w:rPr>
        <w:t>重庆市市场监督管理局关于印发〈重庆市市场主体集群注册登记管理暂行办法〉的</w:t>
      </w:r>
    </w:p>
    <w:p w:rsidR="00614D75" w:rsidRPr="00B431D3" w:rsidRDefault="00614D75" w:rsidP="00B431D3">
      <w:pPr>
        <w:kinsoku w:val="0"/>
        <w:overflowPunct w:val="0"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614D75">
        <w:rPr>
          <w:rFonts w:ascii="方正小标宋_GBK" w:eastAsia="方正小标宋_GBK" w:hAnsi="方正小标宋_GBK" w:cs="方正小标宋_GBK" w:hint="eastAsia"/>
          <w:sz w:val="44"/>
          <w:szCs w:val="44"/>
        </w:rPr>
        <w:t>通知</w:t>
      </w:r>
      <w:r w:rsidRPr="00614D75">
        <w:rPr>
          <w:rFonts w:ascii="方正小标宋_GBK" w:eastAsia="方正小标宋_GBK" w:hint="eastAsia"/>
          <w:sz w:val="44"/>
          <w:szCs w:val="44"/>
        </w:rPr>
        <w:t>》</w:t>
      </w:r>
      <w:r w:rsidR="00C617F5">
        <w:rPr>
          <w:rFonts w:ascii="方正小标宋_GBK" w:eastAsia="方正小标宋_GBK" w:hint="eastAsia"/>
          <w:sz w:val="44"/>
          <w:szCs w:val="44"/>
        </w:rPr>
        <w:t>的通知</w:t>
      </w:r>
    </w:p>
    <w:p w:rsidR="00614D75" w:rsidRPr="00614D75" w:rsidRDefault="00614D75" w:rsidP="00B431D3">
      <w:pPr>
        <w:pStyle w:val="2"/>
        <w:spacing w:line="560" w:lineRule="exact"/>
      </w:pPr>
    </w:p>
    <w:p w:rsidR="00614D75" w:rsidRDefault="00614D75" w:rsidP="00B431D3">
      <w:pPr>
        <w:pStyle w:val="2"/>
        <w:spacing w:after="0" w:line="560" w:lineRule="exact"/>
      </w:pPr>
      <w:r>
        <w:rPr>
          <w:rFonts w:hint="eastAsia"/>
        </w:rPr>
        <w:t>各市场监管所</w:t>
      </w:r>
      <w:r w:rsidR="00721425">
        <w:rPr>
          <w:rFonts w:hint="eastAsia"/>
        </w:rPr>
        <w:t>，局机关各科室、执法支队：</w:t>
      </w:r>
    </w:p>
    <w:p w:rsidR="00721425" w:rsidRDefault="00C617F5" w:rsidP="00B431D3">
      <w:pPr>
        <w:pStyle w:val="2"/>
        <w:spacing w:after="0" w:line="560" w:lineRule="exact"/>
        <w:ind w:firstLineChars="200" w:firstLine="632"/>
      </w:pPr>
      <w:r>
        <w:rPr>
          <w:rFonts w:hint="eastAsia"/>
        </w:rPr>
        <w:t>为进一步推进市场主体注册登记便利化，支持大众创业、万众创新，现将</w:t>
      </w:r>
      <w:r w:rsidRPr="00C617F5">
        <w:rPr>
          <w:rFonts w:hint="eastAsia"/>
        </w:rPr>
        <w:t>《重庆市市场监督管理局关于印发〈重庆市市场主体集群注册登记管理暂行办法〉的通知》</w:t>
      </w:r>
      <w:r>
        <w:rPr>
          <w:rFonts w:hint="eastAsia"/>
        </w:rPr>
        <w:t>转发给你们，请遵照执行。</w:t>
      </w:r>
      <w:r w:rsidR="008566F0">
        <w:rPr>
          <w:rFonts w:hint="eastAsia"/>
        </w:rPr>
        <w:t>并</w:t>
      </w:r>
      <w:r>
        <w:rPr>
          <w:rFonts w:hint="eastAsia"/>
        </w:rPr>
        <w:t>要结合各自职能</w:t>
      </w:r>
      <w:r w:rsidR="008566F0">
        <w:rPr>
          <w:rFonts w:hint="eastAsia"/>
        </w:rPr>
        <w:t>职责</w:t>
      </w:r>
      <w:r>
        <w:rPr>
          <w:rFonts w:hint="eastAsia"/>
        </w:rPr>
        <w:t>加强对托管机构</w:t>
      </w:r>
      <w:r w:rsidR="008566F0">
        <w:rPr>
          <w:rFonts w:hint="eastAsia"/>
        </w:rPr>
        <w:t>及</w:t>
      </w:r>
      <w:r>
        <w:rPr>
          <w:rFonts w:hint="eastAsia"/>
        </w:rPr>
        <w:t>集群市场主体</w:t>
      </w:r>
      <w:r w:rsidR="004F3753">
        <w:rPr>
          <w:rFonts w:hint="eastAsia"/>
        </w:rPr>
        <w:t>的指导和监管</w:t>
      </w:r>
      <w:r w:rsidR="005C26E4">
        <w:rPr>
          <w:rFonts w:hint="eastAsia"/>
        </w:rPr>
        <w:t>，</w:t>
      </w:r>
      <w:r w:rsidR="004F3753">
        <w:rPr>
          <w:rFonts w:hint="eastAsia"/>
        </w:rPr>
        <w:t>确保市场主体集群注册登记工作扎实有序开展。</w:t>
      </w:r>
    </w:p>
    <w:p w:rsidR="00B431D3" w:rsidRDefault="00B431D3" w:rsidP="00B431D3">
      <w:pPr>
        <w:pStyle w:val="2"/>
        <w:spacing w:after="0" w:line="560" w:lineRule="exact"/>
        <w:ind w:firstLineChars="200" w:firstLine="632"/>
      </w:pPr>
    </w:p>
    <w:p w:rsidR="00B431D3" w:rsidRDefault="00B431D3" w:rsidP="00B431D3">
      <w:pPr>
        <w:spacing w:line="560" w:lineRule="exact"/>
        <w:ind w:firstLineChars="200" w:firstLine="632"/>
        <w:jc w:val="center"/>
        <w:rPr>
          <w:rFonts w:ascii="方正仿宋_GBK" w:hAnsi="方正小标宋_GBK" w:cs="方正小标宋_GBK"/>
          <w:szCs w:val="32"/>
        </w:rPr>
      </w:pPr>
      <w:r>
        <w:rPr>
          <w:rFonts w:hint="eastAsia"/>
        </w:rPr>
        <w:t>附件：</w:t>
      </w:r>
      <w:r w:rsidRPr="00B431D3">
        <w:rPr>
          <w:rFonts w:ascii="方正仿宋_GBK" w:hAnsi="方正小标宋_GBK" w:cs="方正小标宋_GBK" w:hint="eastAsia"/>
          <w:szCs w:val="32"/>
        </w:rPr>
        <w:t>重庆市市场监督管理局关于印发《</w:t>
      </w:r>
      <w:r>
        <w:rPr>
          <w:rFonts w:ascii="方正仿宋_GBK" w:hAnsi="方正小标宋_GBK" w:cs="方正小标宋_GBK" w:hint="eastAsia"/>
          <w:szCs w:val="32"/>
        </w:rPr>
        <w:t>重庆市市场主体</w:t>
      </w:r>
    </w:p>
    <w:p w:rsidR="00B431D3" w:rsidRPr="00B431D3" w:rsidRDefault="00B431D3" w:rsidP="00B431D3">
      <w:pPr>
        <w:spacing w:line="560" w:lineRule="exact"/>
        <w:ind w:firstLineChars="200" w:firstLine="632"/>
        <w:jc w:val="left"/>
        <w:rPr>
          <w:rFonts w:ascii="方正小标宋_GBK" w:eastAsia="方正小标宋_GBK"/>
          <w:sz w:val="44"/>
          <w:szCs w:val="44"/>
        </w:rPr>
      </w:pPr>
      <w:r>
        <w:rPr>
          <w:rFonts w:ascii="方正仿宋_GBK" w:hAnsi="方正小标宋_GBK" w:cs="方正小标宋_GBK" w:hint="eastAsia"/>
          <w:szCs w:val="32"/>
        </w:rPr>
        <w:t xml:space="preserve">      集</w:t>
      </w:r>
      <w:r w:rsidRPr="00B431D3">
        <w:rPr>
          <w:rFonts w:ascii="方正仿宋_GBK" w:hAnsi="方正小标宋_GBK" w:cs="方正小标宋_GBK" w:hint="eastAsia"/>
          <w:szCs w:val="32"/>
        </w:rPr>
        <w:t>群注册登记管理暂行办法》的通知</w:t>
      </w:r>
    </w:p>
    <w:p w:rsidR="004F3753" w:rsidRDefault="004F3753" w:rsidP="00B431D3">
      <w:pPr>
        <w:pStyle w:val="2"/>
        <w:spacing w:after="0" w:line="560" w:lineRule="exact"/>
        <w:ind w:firstLineChars="200" w:firstLine="632"/>
      </w:pPr>
    </w:p>
    <w:p w:rsidR="00B431D3" w:rsidRDefault="00B431D3" w:rsidP="00B431D3">
      <w:pPr>
        <w:pStyle w:val="2"/>
        <w:spacing w:after="0" w:line="560" w:lineRule="exact"/>
        <w:ind w:firstLineChars="200" w:firstLine="632"/>
      </w:pPr>
    </w:p>
    <w:p w:rsidR="00B431D3" w:rsidRDefault="00B431D3" w:rsidP="00B431D3">
      <w:pPr>
        <w:pStyle w:val="2"/>
        <w:spacing w:after="0" w:line="560" w:lineRule="exact"/>
        <w:jc w:val="center"/>
      </w:pPr>
      <w:r>
        <w:rPr>
          <w:rFonts w:hint="eastAsia"/>
        </w:rPr>
        <w:t xml:space="preserve">                        </w:t>
      </w:r>
      <w:r w:rsidR="004F3753">
        <w:rPr>
          <w:rFonts w:hint="eastAsia"/>
        </w:rPr>
        <w:t>城口县市场监督管理局</w:t>
      </w:r>
    </w:p>
    <w:p w:rsidR="00271891" w:rsidRPr="00FD72A8" w:rsidRDefault="00B431D3" w:rsidP="00FD72A8">
      <w:pPr>
        <w:pStyle w:val="2"/>
        <w:spacing w:after="0" w:line="56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                   </w:t>
      </w:r>
      <w:r w:rsidR="004F3753" w:rsidRPr="004F3753">
        <w:rPr>
          <w:rFonts w:ascii="Times New Roman" w:hAnsi="Times New Roman" w:hint="eastAsia"/>
        </w:rPr>
        <w:t>2021</w:t>
      </w:r>
      <w:r w:rsidR="004F3753" w:rsidRPr="004F3753">
        <w:rPr>
          <w:rFonts w:ascii="Times New Roman" w:hint="eastAsia"/>
        </w:rPr>
        <w:t>年</w:t>
      </w:r>
      <w:r w:rsidR="004F3753" w:rsidRPr="004F3753">
        <w:rPr>
          <w:rFonts w:ascii="Times New Roman" w:hAnsi="Times New Roman" w:hint="eastAsia"/>
        </w:rPr>
        <w:t>12</w:t>
      </w:r>
      <w:r w:rsidR="004F3753" w:rsidRPr="004F3753">
        <w:rPr>
          <w:rFonts w:ascii="Times New Roman" w:hint="eastAsia"/>
        </w:rPr>
        <w:t>月</w:t>
      </w:r>
      <w:r w:rsidRPr="004F3753"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8</w:t>
      </w:r>
      <w:r w:rsidR="004F3753" w:rsidRPr="004F3753">
        <w:rPr>
          <w:rFonts w:ascii="Times New Roman" w:hint="eastAsia"/>
        </w:rPr>
        <w:t>日</w:t>
      </w:r>
      <w:bookmarkStart w:id="0" w:name="zw"/>
      <w:bookmarkEnd w:id="0"/>
    </w:p>
    <w:sectPr w:rsidR="00271891" w:rsidRPr="00FD72A8" w:rsidSect="00B431D3">
      <w:footerReference w:type="default" r:id="rId8"/>
      <w:pgSz w:w="11906" w:h="16838"/>
      <w:pgMar w:top="2098" w:right="1474" w:bottom="1985" w:left="1588" w:header="851" w:footer="1474" w:gutter="0"/>
      <w:pgNumType w:start="1" w:chapSep="emDas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567" w:rsidRDefault="004B5567" w:rsidP="00271891">
      <w:r>
        <w:separator/>
      </w:r>
    </w:p>
  </w:endnote>
  <w:endnote w:type="continuationSeparator" w:id="1">
    <w:p w:rsidR="004B5567" w:rsidRDefault="004B5567" w:rsidP="00271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91" w:rsidRDefault="0047581E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49" type="#_x0000_t202" style="position:absolute;left:0;text-align:left;margin-left:13in;margin-top:0;width:2in;height:2in;z-index:251658240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A0Tqs0UAgAAGwQAAA4AAAAAAAAAAQAgAAAANQEAAGRycy9lMm9Eb2MueG1sUEsFBgAAAAAGAAYA&#10;WQEAALsFAAAAAA==&#10;" filled="f" stroked="f" strokeweight=".5pt">
          <v:textbox style="mso-fit-shape-to-text:t" inset="0,0,0,0">
            <w:txbxContent>
              <w:p w:rsidR="00271891" w:rsidRDefault="00EA3505">
                <w:pPr>
                  <w:snapToGrid w:val="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－ </w:t>
                </w:r>
                <w:r w:rsidR="0047581E">
                  <w:rPr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eastAsia="宋体"/>
                    <w:sz w:val="28"/>
                    <w:szCs w:val="28"/>
                  </w:rPr>
                  <w:instrText xml:space="preserve"> PAGE  \* MERGEFORMAT </w:instrText>
                </w:r>
                <w:r w:rsidR="0047581E">
                  <w:rPr>
                    <w:rFonts w:eastAsia="宋体"/>
                    <w:sz w:val="28"/>
                    <w:szCs w:val="28"/>
                  </w:rPr>
                  <w:fldChar w:fldCharType="separate"/>
                </w:r>
                <w:r w:rsidR="00FD72A8">
                  <w:rPr>
                    <w:rFonts w:eastAsia="宋体"/>
                    <w:noProof/>
                    <w:sz w:val="28"/>
                    <w:szCs w:val="28"/>
                  </w:rPr>
                  <w:t>1</w:t>
                </w:r>
                <w:r w:rsidR="0047581E">
                  <w:rPr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567" w:rsidRDefault="004B5567" w:rsidP="00271891">
      <w:r>
        <w:separator/>
      </w:r>
    </w:p>
  </w:footnote>
  <w:footnote w:type="continuationSeparator" w:id="1">
    <w:p w:rsidR="004B5567" w:rsidRDefault="004B5567" w:rsidP="00271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5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AB1"/>
    <w:rsid w:val="9DBFDF2E"/>
    <w:rsid w:val="F73E15E4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417D"/>
    <w:rsid w:val="00024B01"/>
    <w:rsid w:val="00026F0E"/>
    <w:rsid w:val="000274E9"/>
    <w:rsid w:val="00030168"/>
    <w:rsid w:val="000305AB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01C2"/>
    <w:rsid w:val="00091529"/>
    <w:rsid w:val="0009670D"/>
    <w:rsid w:val="00096AB3"/>
    <w:rsid w:val="000A4164"/>
    <w:rsid w:val="000A7420"/>
    <w:rsid w:val="000A79DD"/>
    <w:rsid w:val="000B1CE9"/>
    <w:rsid w:val="000B1D5E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067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5F1"/>
    <w:rsid w:val="000E3696"/>
    <w:rsid w:val="000E3BE2"/>
    <w:rsid w:val="000E3C75"/>
    <w:rsid w:val="000E4131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56B5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90910"/>
    <w:rsid w:val="00190B5C"/>
    <w:rsid w:val="00192BD7"/>
    <w:rsid w:val="0019633C"/>
    <w:rsid w:val="00197446"/>
    <w:rsid w:val="001A0CE8"/>
    <w:rsid w:val="001A280B"/>
    <w:rsid w:val="001A35F7"/>
    <w:rsid w:val="001A368C"/>
    <w:rsid w:val="001A3C53"/>
    <w:rsid w:val="001A3EB5"/>
    <w:rsid w:val="001A3EDE"/>
    <w:rsid w:val="001A7BC4"/>
    <w:rsid w:val="001B1681"/>
    <w:rsid w:val="001B232E"/>
    <w:rsid w:val="001B236F"/>
    <w:rsid w:val="001B5281"/>
    <w:rsid w:val="001B5FA3"/>
    <w:rsid w:val="001B6981"/>
    <w:rsid w:val="001B796D"/>
    <w:rsid w:val="001C0AE4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1F7B2F"/>
    <w:rsid w:val="00200EFD"/>
    <w:rsid w:val="002010BC"/>
    <w:rsid w:val="0020136C"/>
    <w:rsid w:val="002045EA"/>
    <w:rsid w:val="00204C4A"/>
    <w:rsid w:val="002052BE"/>
    <w:rsid w:val="0020592C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3BF9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0946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1891"/>
    <w:rsid w:val="00275090"/>
    <w:rsid w:val="00277EC7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1113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1C8C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779A9"/>
    <w:rsid w:val="00380BB0"/>
    <w:rsid w:val="00380D5A"/>
    <w:rsid w:val="00380EB5"/>
    <w:rsid w:val="00381757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1845"/>
    <w:rsid w:val="003A29D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3396"/>
    <w:rsid w:val="003C5813"/>
    <w:rsid w:val="003C5DAC"/>
    <w:rsid w:val="003C730F"/>
    <w:rsid w:val="003D010F"/>
    <w:rsid w:val="003D320B"/>
    <w:rsid w:val="003D3543"/>
    <w:rsid w:val="003D3ABF"/>
    <w:rsid w:val="003D43D4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3F6559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17CB6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5B06"/>
    <w:rsid w:val="00446F3A"/>
    <w:rsid w:val="00451491"/>
    <w:rsid w:val="00452A7D"/>
    <w:rsid w:val="00452C5B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1E"/>
    <w:rsid w:val="00475856"/>
    <w:rsid w:val="00475D0A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2C53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5567"/>
    <w:rsid w:val="004B77ED"/>
    <w:rsid w:val="004C1BB7"/>
    <w:rsid w:val="004C2358"/>
    <w:rsid w:val="004C602E"/>
    <w:rsid w:val="004C6C3F"/>
    <w:rsid w:val="004D0001"/>
    <w:rsid w:val="004D05A4"/>
    <w:rsid w:val="004D0C9F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3753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2107"/>
    <w:rsid w:val="00523D39"/>
    <w:rsid w:val="00525073"/>
    <w:rsid w:val="0052522F"/>
    <w:rsid w:val="00526832"/>
    <w:rsid w:val="00527BE2"/>
    <w:rsid w:val="00527C67"/>
    <w:rsid w:val="0053488A"/>
    <w:rsid w:val="00534AB0"/>
    <w:rsid w:val="00534BE8"/>
    <w:rsid w:val="00535546"/>
    <w:rsid w:val="005355AE"/>
    <w:rsid w:val="00541744"/>
    <w:rsid w:val="00544048"/>
    <w:rsid w:val="0054409A"/>
    <w:rsid w:val="00544B67"/>
    <w:rsid w:val="00552ABE"/>
    <w:rsid w:val="00553517"/>
    <w:rsid w:val="00553787"/>
    <w:rsid w:val="005537DE"/>
    <w:rsid w:val="005550A0"/>
    <w:rsid w:val="0055528E"/>
    <w:rsid w:val="00555808"/>
    <w:rsid w:val="00555C9A"/>
    <w:rsid w:val="005633B2"/>
    <w:rsid w:val="0056370D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BE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3C9A"/>
    <w:rsid w:val="00594305"/>
    <w:rsid w:val="00594FC3"/>
    <w:rsid w:val="00595909"/>
    <w:rsid w:val="00595EB6"/>
    <w:rsid w:val="005A1AB2"/>
    <w:rsid w:val="005A2689"/>
    <w:rsid w:val="005A36D7"/>
    <w:rsid w:val="005A64F6"/>
    <w:rsid w:val="005B030E"/>
    <w:rsid w:val="005B0E4B"/>
    <w:rsid w:val="005B2CD4"/>
    <w:rsid w:val="005B3681"/>
    <w:rsid w:val="005C176B"/>
    <w:rsid w:val="005C26E4"/>
    <w:rsid w:val="005C31F3"/>
    <w:rsid w:val="005C361D"/>
    <w:rsid w:val="005C3DA5"/>
    <w:rsid w:val="005C5515"/>
    <w:rsid w:val="005C68AB"/>
    <w:rsid w:val="005C771F"/>
    <w:rsid w:val="005D06DD"/>
    <w:rsid w:val="005D717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2FB8"/>
    <w:rsid w:val="00606B42"/>
    <w:rsid w:val="00607B3F"/>
    <w:rsid w:val="00610419"/>
    <w:rsid w:val="00611EEE"/>
    <w:rsid w:val="00612373"/>
    <w:rsid w:val="00614D75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0B2B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5BFB"/>
    <w:rsid w:val="006568D4"/>
    <w:rsid w:val="00657738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C10DA"/>
    <w:rsid w:val="006C292E"/>
    <w:rsid w:val="006C36C2"/>
    <w:rsid w:val="006C5524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29AA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3067"/>
    <w:rsid w:val="006F42C2"/>
    <w:rsid w:val="006F5B19"/>
    <w:rsid w:val="00700DB7"/>
    <w:rsid w:val="00701690"/>
    <w:rsid w:val="0070368B"/>
    <w:rsid w:val="007069BB"/>
    <w:rsid w:val="00710BEB"/>
    <w:rsid w:val="00711FF0"/>
    <w:rsid w:val="00712141"/>
    <w:rsid w:val="007144F4"/>
    <w:rsid w:val="007164B9"/>
    <w:rsid w:val="007164FB"/>
    <w:rsid w:val="00721425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3812"/>
    <w:rsid w:val="00745ADA"/>
    <w:rsid w:val="0074653F"/>
    <w:rsid w:val="00746629"/>
    <w:rsid w:val="00746685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4A8B"/>
    <w:rsid w:val="00787B1F"/>
    <w:rsid w:val="007916DF"/>
    <w:rsid w:val="0079195B"/>
    <w:rsid w:val="007919A3"/>
    <w:rsid w:val="00791C06"/>
    <w:rsid w:val="00794232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3D6D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3F9A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4B23"/>
    <w:rsid w:val="00845950"/>
    <w:rsid w:val="008517AE"/>
    <w:rsid w:val="00851896"/>
    <w:rsid w:val="0085205A"/>
    <w:rsid w:val="00852839"/>
    <w:rsid w:val="00854165"/>
    <w:rsid w:val="008565DA"/>
    <w:rsid w:val="008566F0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B40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CAD"/>
    <w:rsid w:val="008F5EFC"/>
    <w:rsid w:val="00900F59"/>
    <w:rsid w:val="009010D0"/>
    <w:rsid w:val="00905624"/>
    <w:rsid w:val="0090597F"/>
    <w:rsid w:val="00905EE6"/>
    <w:rsid w:val="009111D4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8484C"/>
    <w:rsid w:val="00990553"/>
    <w:rsid w:val="00990A0F"/>
    <w:rsid w:val="00991F30"/>
    <w:rsid w:val="0099578F"/>
    <w:rsid w:val="009A0002"/>
    <w:rsid w:val="009A0286"/>
    <w:rsid w:val="009A17CF"/>
    <w:rsid w:val="009A2369"/>
    <w:rsid w:val="009A326B"/>
    <w:rsid w:val="009A5FAA"/>
    <w:rsid w:val="009A6B0B"/>
    <w:rsid w:val="009B0912"/>
    <w:rsid w:val="009B0A9A"/>
    <w:rsid w:val="009B3011"/>
    <w:rsid w:val="009B3F6C"/>
    <w:rsid w:val="009B4213"/>
    <w:rsid w:val="009B51B7"/>
    <w:rsid w:val="009B5ABC"/>
    <w:rsid w:val="009B71DC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57E76"/>
    <w:rsid w:val="00A607D0"/>
    <w:rsid w:val="00A60EDC"/>
    <w:rsid w:val="00A620EF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0D05"/>
    <w:rsid w:val="00A81210"/>
    <w:rsid w:val="00A81B04"/>
    <w:rsid w:val="00A8279C"/>
    <w:rsid w:val="00A82ACC"/>
    <w:rsid w:val="00A83961"/>
    <w:rsid w:val="00A83F6F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A66EE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E7DF0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2D28"/>
    <w:rsid w:val="00B04492"/>
    <w:rsid w:val="00B1012C"/>
    <w:rsid w:val="00B14920"/>
    <w:rsid w:val="00B1562F"/>
    <w:rsid w:val="00B15AFB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31D3"/>
    <w:rsid w:val="00B44189"/>
    <w:rsid w:val="00B45963"/>
    <w:rsid w:val="00B467AD"/>
    <w:rsid w:val="00B46EAC"/>
    <w:rsid w:val="00B521BE"/>
    <w:rsid w:val="00B5316B"/>
    <w:rsid w:val="00B5419E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77C62"/>
    <w:rsid w:val="00B826EB"/>
    <w:rsid w:val="00B84751"/>
    <w:rsid w:val="00B8494A"/>
    <w:rsid w:val="00B870C1"/>
    <w:rsid w:val="00B9069B"/>
    <w:rsid w:val="00B91D9C"/>
    <w:rsid w:val="00B93A30"/>
    <w:rsid w:val="00B94AB3"/>
    <w:rsid w:val="00B96627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5266"/>
    <w:rsid w:val="00BC5BFA"/>
    <w:rsid w:val="00BC67BD"/>
    <w:rsid w:val="00BC6EAF"/>
    <w:rsid w:val="00BC7D81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4897"/>
    <w:rsid w:val="00BE5F12"/>
    <w:rsid w:val="00BE5F7A"/>
    <w:rsid w:val="00BE73AC"/>
    <w:rsid w:val="00BF0FED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5DB4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7F5"/>
    <w:rsid w:val="00C61B0B"/>
    <w:rsid w:val="00C61F68"/>
    <w:rsid w:val="00C62314"/>
    <w:rsid w:val="00C633D2"/>
    <w:rsid w:val="00C63AE6"/>
    <w:rsid w:val="00C700EA"/>
    <w:rsid w:val="00C74178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17B7"/>
    <w:rsid w:val="00CB271C"/>
    <w:rsid w:val="00CB2D6D"/>
    <w:rsid w:val="00CB34D2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3AB1"/>
    <w:rsid w:val="00CE4C45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67F1"/>
    <w:rsid w:val="00D06CD4"/>
    <w:rsid w:val="00D10662"/>
    <w:rsid w:val="00D10FED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458C9"/>
    <w:rsid w:val="00D51B3F"/>
    <w:rsid w:val="00D56306"/>
    <w:rsid w:val="00D57352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254"/>
    <w:rsid w:val="00DA35B9"/>
    <w:rsid w:val="00DA4006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27703"/>
    <w:rsid w:val="00E30C6E"/>
    <w:rsid w:val="00E31A4F"/>
    <w:rsid w:val="00E33D63"/>
    <w:rsid w:val="00E34F8C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4A2"/>
    <w:rsid w:val="00E72D46"/>
    <w:rsid w:val="00E75662"/>
    <w:rsid w:val="00E76B34"/>
    <w:rsid w:val="00E7720F"/>
    <w:rsid w:val="00E81D50"/>
    <w:rsid w:val="00E834CC"/>
    <w:rsid w:val="00E84742"/>
    <w:rsid w:val="00E8643F"/>
    <w:rsid w:val="00E87622"/>
    <w:rsid w:val="00E9043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A3505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073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57B8"/>
    <w:rsid w:val="00EE6212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38E3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56DB0"/>
    <w:rsid w:val="00F60282"/>
    <w:rsid w:val="00F6153D"/>
    <w:rsid w:val="00F654FA"/>
    <w:rsid w:val="00F66E71"/>
    <w:rsid w:val="00F67769"/>
    <w:rsid w:val="00F67AF9"/>
    <w:rsid w:val="00F7023B"/>
    <w:rsid w:val="00F7348A"/>
    <w:rsid w:val="00F73653"/>
    <w:rsid w:val="00F758DF"/>
    <w:rsid w:val="00F76DF5"/>
    <w:rsid w:val="00F7733F"/>
    <w:rsid w:val="00F81A1F"/>
    <w:rsid w:val="00F82061"/>
    <w:rsid w:val="00F82C7D"/>
    <w:rsid w:val="00F83A68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7404"/>
    <w:rsid w:val="00FA043E"/>
    <w:rsid w:val="00FA10F8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D72A8"/>
    <w:rsid w:val="00FE0C99"/>
    <w:rsid w:val="00FE0FC6"/>
    <w:rsid w:val="00FE5C93"/>
    <w:rsid w:val="00FE5EF8"/>
    <w:rsid w:val="00FF41EA"/>
    <w:rsid w:val="00FF4347"/>
    <w:rsid w:val="00FF43E0"/>
    <w:rsid w:val="00FF464C"/>
    <w:rsid w:val="00FF4C39"/>
    <w:rsid w:val="06C23EFB"/>
    <w:rsid w:val="09771982"/>
    <w:rsid w:val="1BF241B2"/>
    <w:rsid w:val="1EFD8752"/>
    <w:rsid w:val="1FA42B1B"/>
    <w:rsid w:val="20264985"/>
    <w:rsid w:val="235B1C57"/>
    <w:rsid w:val="27854499"/>
    <w:rsid w:val="2C4959EC"/>
    <w:rsid w:val="2D0E53A7"/>
    <w:rsid w:val="2E112F3D"/>
    <w:rsid w:val="320E1020"/>
    <w:rsid w:val="33546CB8"/>
    <w:rsid w:val="34DC344C"/>
    <w:rsid w:val="3D0D5C68"/>
    <w:rsid w:val="3E350F4E"/>
    <w:rsid w:val="4B161173"/>
    <w:rsid w:val="50407AE2"/>
    <w:rsid w:val="53087649"/>
    <w:rsid w:val="554A3486"/>
    <w:rsid w:val="61C112D7"/>
    <w:rsid w:val="652B0E4A"/>
    <w:rsid w:val="656869E7"/>
    <w:rsid w:val="73253C57"/>
    <w:rsid w:val="7D82125F"/>
    <w:rsid w:val="7E75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qFormat="1"/>
    <w:lsdException w:name="footer" w:qFormat="1"/>
    <w:lsdException w:name="caption" w:locked="1" w:semiHidden="1" w:unhideWhenUsed="1" w:qFormat="1"/>
    <w:lsdException w:name="page number" w:qFormat="1"/>
    <w:lsdException w:name="Title" w:locked="1" w:qFormat="1"/>
    <w:lsdException w:name="Default Paragraph Font" w:uiPriority="1" w:unhideWhenUsed="1" w:qFormat="1"/>
    <w:lsdException w:name="Subtitle" w:locked="1" w:qFormat="1"/>
    <w:lsdException w:name="Date" w:qFormat="1"/>
    <w:lsdException w:name="Body Text 2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71891"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rsid w:val="00271891"/>
    <w:pPr>
      <w:spacing w:after="120" w:line="480" w:lineRule="auto"/>
    </w:pPr>
    <w:rPr>
      <w:rFonts w:ascii="方正仿宋_GBK" w:hAnsi="方正仿宋_GBK" w:cs="方正仿宋_GBK"/>
      <w:szCs w:val="32"/>
    </w:rPr>
  </w:style>
  <w:style w:type="paragraph" w:styleId="a3">
    <w:name w:val="Date"/>
    <w:basedOn w:val="a"/>
    <w:next w:val="a"/>
    <w:qFormat/>
    <w:rsid w:val="00271891"/>
    <w:rPr>
      <w:rFonts w:ascii="仿宋_GB2312" w:eastAsia="仿宋_GB2312"/>
    </w:rPr>
  </w:style>
  <w:style w:type="paragraph" w:styleId="a4">
    <w:name w:val="Balloon Text"/>
    <w:basedOn w:val="a"/>
    <w:semiHidden/>
    <w:qFormat/>
    <w:rsid w:val="00271891"/>
    <w:rPr>
      <w:sz w:val="18"/>
      <w:szCs w:val="18"/>
    </w:rPr>
  </w:style>
  <w:style w:type="paragraph" w:styleId="a5">
    <w:name w:val="footer"/>
    <w:basedOn w:val="a"/>
    <w:qFormat/>
    <w:rsid w:val="002718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271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page number"/>
    <w:basedOn w:val="a0"/>
    <w:qFormat/>
    <w:rsid w:val="00271891"/>
    <w:rPr>
      <w:rFonts w:cs="Times New Roman"/>
    </w:rPr>
  </w:style>
  <w:style w:type="paragraph" w:customStyle="1" w:styleId="1">
    <w:name w:val="无间隔1"/>
    <w:uiPriority w:val="1"/>
    <w:qFormat/>
    <w:rsid w:val="0027189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qFormat/>
    <w:rsid w:val="00271891"/>
    <w:rPr>
      <w:rFonts w:ascii="宋体" w:eastAsia="宋体" w:hAnsi="宋体" w:cs="Courier New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41"/>
    <customShpInfo spid="_x0000_s1042"/>
    <customShpInfo spid="_x0000_s1044"/>
    <customShpInfo spid="_x0000_s1043"/>
  </customShpExts>
</s:customData>
</file>

<file path=customXml/itemProps1.xml><?xml version="1.0" encoding="utf-8"?>
<ds:datastoreItem xmlns:ds="http://schemas.openxmlformats.org/officeDocument/2006/customXml" ds:itemID="{2F9EDB7D-86A7-4302-92F9-C7AE2E24F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杨见伟</cp:lastModifiedBy>
  <cp:revision>2</cp:revision>
  <cp:lastPrinted>2019-08-28T18:07:00Z</cp:lastPrinted>
  <dcterms:created xsi:type="dcterms:W3CDTF">2022-09-09T07:17:00Z</dcterms:created>
  <dcterms:modified xsi:type="dcterms:W3CDTF">2022-09-09T07:17:00Z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